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742BBC">
        <w:rPr>
          <w:b/>
          <w:color w:val="000000"/>
          <w:sz w:val="24"/>
          <w:szCs w:val="24"/>
        </w:rPr>
        <w:t>19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742BBC" w:rsidP="007057F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</w:t>
      </w:r>
      <w:r>
        <w:rPr>
          <w:sz w:val="24"/>
          <w:szCs w:val="24"/>
        </w:rPr>
        <w:t xml:space="preserve">       </w:t>
      </w:r>
      <w:r w:rsidR="007057F1">
        <w:rPr>
          <w:sz w:val="24"/>
          <w:szCs w:val="24"/>
        </w:rPr>
        <w:t xml:space="preserve">                               </w:t>
      </w:r>
      <w:r w:rsidR="007E4CBF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42BBC" w:rsidRPr="00742BBC" w:rsidRDefault="002627EB" w:rsidP="00742BBC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42BBC" w:rsidRPr="00742BBC">
        <w:rPr>
          <w:sz w:val="24"/>
          <w:szCs w:val="24"/>
        </w:rPr>
        <w:t>Чащихина Светлана Георгиевна,</w:t>
      </w:r>
      <w:r w:rsidR="00742BBC" w:rsidRPr="00742BBC">
        <w:rPr>
          <w:b/>
          <w:sz w:val="24"/>
          <w:szCs w:val="24"/>
        </w:rPr>
        <w:t xml:space="preserve"> </w:t>
      </w:r>
      <w:proofErr w:type="spellStart"/>
      <w:r w:rsidR="00742BBC" w:rsidRPr="00742BBC">
        <w:rPr>
          <w:sz w:val="24"/>
          <w:szCs w:val="24"/>
        </w:rPr>
        <w:t>Синюкова</w:t>
      </w:r>
      <w:proofErr w:type="spellEnd"/>
      <w:r w:rsidR="00742BBC" w:rsidRPr="00742BBC">
        <w:rPr>
          <w:sz w:val="24"/>
          <w:szCs w:val="24"/>
        </w:rPr>
        <w:t xml:space="preserve"> Ирина Васильевна, Курылко Светлана Анатольевна, Зороян Сурен Георгиевич, Кремнева Наталья Николаевна.</w:t>
      </w:r>
    </w:p>
    <w:p w:rsidR="00742BBC" w:rsidRPr="00742BBC" w:rsidRDefault="00742BBC" w:rsidP="00742BBC">
      <w:pPr>
        <w:ind w:firstLine="567"/>
        <w:jc w:val="both"/>
        <w:rPr>
          <w:sz w:val="24"/>
          <w:szCs w:val="24"/>
        </w:rPr>
      </w:pPr>
      <w:r w:rsidRPr="00742BBC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Pr="00742BBC">
        <w:rPr>
          <w:sz w:val="24"/>
          <w:szCs w:val="24"/>
        </w:rPr>
        <w:t>Абейдуллин</w:t>
      </w:r>
      <w:proofErr w:type="spellEnd"/>
      <w:r w:rsidRPr="00742BBC">
        <w:rPr>
          <w:sz w:val="24"/>
          <w:szCs w:val="24"/>
        </w:rPr>
        <w:t xml:space="preserve"> Руслан </w:t>
      </w:r>
      <w:proofErr w:type="spellStart"/>
      <w:r w:rsidRPr="00742BBC">
        <w:rPr>
          <w:sz w:val="24"/>
          <w:szCs w:val="24"/>
        </w:rPr>
        <w:t>Анверович</w:t>
      </w:r>
      <w:proofErr w:type="spellEnd"/>
      <w:r w:rsidRPr="00742BBC">
        <w:rPr>
          <w:sz w:val="24"/>
          <w:szCs w:val="24"/>
        </w:rPr>
        <w:t xml:space="preserve"> с правом совещательного голоса.</w:t>
      </w:r>
    </w:p>
    <w:p w:rsidR="00BD37E4" w:rsidRDefault="00BD37E4" w:rsidP="00742BBC">
      <w:pPr>
        <w:ind w:firstLine="567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032F19" w:rsidP="00032F19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032F19">
        <w:rPr>
          <w:sz w:val="24"/>
          <w:szCs w:val="24"/>
        </w:rPr>
        <w:t>1.</w:t>
      </w:r>
      <w:r w:rsidRPr="00032F19">
        <w:rPr>
          <w:sz w:val="24"/>
          <w:szCs w:val="24"/>
        </w:rPr>
        <w:tab/>
        <w:t>О внесении изменений в приказ комитета по тарифам и ценовой политике от 27 декабря 2017 года № 656-п «Об установлении сбытовых надбавок гарантирующих поставщиков электрической энергии, поставляющих электрическую энергию (мощность) на розничном рынке на территории Ленинградской области в 2018 году».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7E4CBF" w:rsidRPr="007E4CBF" w:rsidRDefault="007E4CBF" w:rsidP="007E4CBF">
      <w:pPr>
        <w:ind w:firstLine="708"/>
        <w:jc w:val="both"/>
        <w:rPr>
          <w:sz w:val="24"/>
          <w:szCs w:val="24"/>
        </w:rPr>
      </w:pPr>
      <w:proofErr w:type="gramStart"/>
      <w:r w:rsidRPr="007E4CBF">
        <w:rPr>
          <w:b/>
          <w:sz w:val="24"/>
          <w:szCs w:val="24"/>
        </w:rPr>
        <w:t>По вопросу повестки «О внесении изменений в приказ комитета по тарифам и ценовой политике от 27 декабря 2017 года № 656-п «Об установлении сбытовых надбавок гарантирующих поставщиков электрической энергии, поставляющих электрическую энергию (мощность) на розничном рынке на территории Ленинградской области в 2018 году»</w:t>
      </w:r>
      <w:r w:rsidRPr="007E4CBF">
        <w:rPr>
          <w:sz w:val="24"/>
          <w:szCs w:val="24"/>
        </w:rPr>
        <w:t xml:space="preserve"> выступила 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</w:t>
      </w:r>
      <w:proofErr w:type="gramEnd"/>
      <w:r w:rsidRPr="007E4CBF">
        <w:rPr>
          <w:sz w:val="24"/>
          <w:szCs w:val="24"/>
        </w:rPr>
        <w:t xml:space="preserve"> </w:t>
      </w:r>
      <w:proofErr w:type="spellStart"/>
      <w:proofErr w:type="gramStart"/>
      <w:r w:rsidRPr="007E4CBF">
        <w:rPr>
          <w:sz w:val="24"/>
          <w:szCs w:val="24"/>
        </w:rPr>
        <w:t>Малерчук</w:t>
      </w:r>
      <w:proofErr w:type="spellEnd"/>
      <w:r w:rsidRPr="007E4CBF">
        <w:rPr>
          <w:sz w:val="24"/>
          <w:szCs w:val="24"/>
        </w:rPr>
        <w:t xml:space="preserve"> И.В., сообщила, что в соответствии с приказом ФАС от</w:t>
      </w:r>
      <w:r w:rsidRPr="007E4CBF">
        <w:rPr>
          <w:sz w:val="28"/>
          <w:szCs w:val="28"/>
        </w:rPr>
        <w:t xml:space="preserve"> </w:t>
      </w:r>
      <w:r w:rsidRPr="007E4CBF">
        <w:rPr>
          <w:sz w:val="24"/>
          <w:szCs w:val="24"/>
        </w:rPr>
        <w:t xml:space="preserve">24.05.2018 </w:t>
      </w:r>
      <w:r w:rsidRPr="007E4CBF">
        <w:rPr>
          <w:sz w:val="24"/>
          <w:szCs w:val="24"/>
        </w:rPr>
        <w:br/>
        <w:t>№ 695/18 с 1 июля 2018 года  пункт 1 приказа ЛенРТК от 27.12.2017 N 656-п «Об установлении сбытовых надбавок гарантирующих поставщиков электрической энергии, поставляющих электрическую энергию (мощность) на розничном рынке на территории Ленинградской области в 2018 году» отменен в части установления сбытовых надбавок для прочих потребителей гарантирующему поставщику</w:t>
      </w:r>
      <w:proofErr w:type="gramEnd"/>
      <w:r w:rsidRPr="007E4CBF">
        <w:rPr>
          <w:sz w:val="24"/>
          <w:szCs w:val="24"/>
        </w:rPr>
        <w:t xml:space="preserve"> электрической энерг</w:t>
      </w:r>
      <w:proofErr w:type="gramStart"/>
      <w:r w:rsidRPr="007E4CBF">
        <w:rPr>
          <w:sz w:val="24"/>
          <w:szCs w:val="24"/>
        </w:rPr>
        <w:t>ии ООО</w:t>
      </w:r>
      <w:proofErr w:type="gramEnd"/>
      <w:r w:rsidRPr="007E4CBF">
        <w:rPr>
          <w:sz w:val="24"/>
          <w:szCs w:val="24"/>
        </w:rPr>
        <w:t xml:space="preserve"> «РКС-</w:t>
      </w:r>
      <w:proofErr w:type="spellStart"/>
      <w:r w:rsidRPr="007E4CBF">
        <w:rPr>
          <w:sz w:val="24"/>
          <w:szCs w:val="24"/>
        </w:rPr>
        <w:t>энерго</w:t>
      </w:r>
      <w:proofErr w:type="spellEnd"/>
      <w:r w:rsidRPr="007E4CBF">
        <w:rPr>
          <w:sz w:val="24"/>
          <w:szCs w:val="24"/>
        </w:rPr>
        <w:t>».</w:t>
      </w:r>
    </w:p>
    <w:p w:rsidR="007E4CBF" w:rsidRPr="007E4CBF" w:rsidRDefault="007E4CBF" w:rsidP="007E4CBF">
      <w:pPr>
        <w:ind w:firstLine="708"/>
        <w:jc w:val="both"/>
        <w:rPr>
          <w:sz w:val="24"/>
          <w:szCs w:val="24"/>
        </w:rPr>
      </w:pPr>
      <w:r w:rsidRPr="007E4CBF">
        <w:rPr>
          <w:sz w:val="24"/>
          <w:szCs w:val="24"/>
        </w:rPr>
        <w:t>ЛенРТК предписано  установить и ввести в действие не позднее 10 июля 2018 года сбытовые надбавки гарантирующего поставщика электрической энерг</w:t>
      </w:r>
      <w:proofErr w:type="gramStart"/>
      <w:r w:rsidRPr="007E4CBF">
        <w:rPr>
          <w:sz w:val="24"/>
          <w:szCs w:val="24"/>
        </w:rPr>
        <w:t>ии ООО</w:t>
      </w:r>
      <w:proofErr w:type="gramEnd"/>
      <w:r w:rsidRPr="007E4CBF">
        <w:rPr>
          <w:sz w:val="24"/>
          <w:szCs w:val="24"/>
        </w:rPr>
        <w:t xml:space="preserve"> «РКС-</w:t>
      </w:r>
      <w:proofErr w:type="spellStart"/>
      <w:r w:rsidRPr="007E4CBF">
        <w:rPr>
          <w:sz w:val="24"/>
          <w:szCs w:val="24"/>
        </w:rPr>
        <w:t>энерго</w:t>
      </w:r>
      <w:proofErr w:type="spellEnd"/>
      <w:r w:rsidRPr="007E4CBF">
        <w:rPr>
          <w:sz w:val="24"/>
          <w:szCs w:val="24"/>
        </w:rPr>
        <w:t>», в соответствии с законодательством Российской Федерации в области государственного регулирования цен (тарифов), устранив нарушения законодательства, выявленные ФАС России.</w:t>
      </w:r>
    </w:p>
    <w:p w:rsidR="007E4CBF" w:rsidRPr="007E4CBF" w:rsidRDefault="007E4CBF" w:rsidP="007E4CBF">
      <w:pPr>
        <w:ind w:firstLine="708"/>
        <w:jc w:val="both"/>
        <w:rPr>
          <w:sz w:val="24"/>
          <w:szCs w:val="24"/>
        </w:rPr>
      </w:pPr>
      <w:r w:rsidRPr="007E4CBF">
        <w:rPr>
          <w:sz w:val="24"/>
          <w:szCs w:val="24"/>
        </w:rPr>
        <w:t>Во исполнение приказа ФАС произведен расчет сбытовых надбавок гарантирующего поставщик</w:t>
      </w:r>
      <w:proofErr w:type="gramStart"/>
      <w:r w:rsidRPr="007E4CBF">
        <w:rPr>
          <w:sz w:val="24"/>
          <w:szCs w:val="24"/>
        </w:rPr>
        <w:t>а ООО</w:t>
      </w:r>
      <w:proofErr w:type="gramEnd"/>
      <w:r w:rsidRPr="007E4CBF">
        <w:rPr>
          <w:sz w:val="24"/>
          <w:szCs w:val="24"/>
        </w:rPr>
        <w:t xml:space="preserve"> «РКС-</w:t>
      </w:r>
      <w:proofErr w:type="spellStart"/>
      <w:r w:rsidRPr="007E4CBF">
        <w:rPr>
          <w:sz w:val="24"/>
          <w:szCs w:val="24"/>
        </w:rPr>
        <w:t>энерго</w:t>
      </w:r>
      <w:proofErr w:type="spellEnd"/>
      <w:r w:rsidRPr="007E4CBF">
        <w:rPr>
          <w:sz w:val="24"/>
          <w:szCs w:val="24"/>
        </w:rPr>
        <w:t xml:space="preserve">» для прочих потребителей на территории Ленинградской области во втором полугодии 2018 года. </w:t>
      </w:r>
    </w:p>
    <w:p w:rsidR="007E4CBF" w:rsidRPr="007E4CBF" w:rsidRDefault="007E4CBF" w:rsidP="007E4CBF">
      <w:pPr>
        <w:ind w:firstLine="709"/>
        <w:jc w:val="both"/>
        <w:rPr>
          <w:snapToGrid w:val="0"/>
          <w:sz w:val="24"/>
          <w:szCs w:val="24"/>
        </w:rPr>
      </w:pPr>
    </w:p>
    <w:p w:rsidR="007E4CBF" w:rsidRPr="007E4CBF" w:rsidRDefault="007E4CBF" w:rsidP="007E4CBF">
      <w:pPr>
        <w:ind w:firstLine="709"/>
        <w:jc w:val="both"/>
        <w:rPr>
          <w:snapToGrid w:val="0"/>
          <w:sz w:val="24"/>
          <w:szCs w:val="24"/>
        </w:rPr>
      </w:pPr>
      <w:r w:rsidRPr="007E4CBF">
        <w:rPr>
          <w:snapToGrid w:val="0"/>
          <w:sz w:val="24"/>
          <w:szCs w:val="24"/>
        </w:rPr>
        <w:t xml:space="preserve">Присутствующий на заседании Правления ЛенРТК представитель </w:t>
      </w:r>
      <w:r w:rsidRPr="007E4CBF">
        <w:rPr>
          <w:sz w:val="24"/>
          <w:szCs w:val="24"/>
        </w:rPr>
        <w:t>ООО «РКС-</w:t>
      </w:r>
      <w:proofErr w:type="spellStart"/>
      <w:r w:rsidRPr="007E4CBF">
        <w:rPr>
          <w:sz w:val="24"/>
          <w:szCs w:val="24"/>
        </w:rPr>
        <w:t>энерго</w:t>
      </w:r>
      <w:proofErr w:type="spellEnd"/>
      <w:r w:rsidRPr="007E4CBF">
        <w:rPr>
          <w:sz w:val="24"/>
          <w:szCs w:val="24"/>
        </w:rPr>
        <w:t>» Пономарев К.А.</w:t>
      </w:r>
      <w:r w:rsidRPr="007E4CBF">
        <w:rPr>
          <w:snapToGrid w:val="0"/>
          <w:sz w:val="24"/>
          <w:szCs w:val="24"/>
        </w:rPr>
        <w:t xml:space="preserve"> (действующий по доверенности № 83/2018 от 23.04.2018) заявил о некорректном расчете величины сбытовой надбавки гарантирующего поставщика на второе полугодие 2018 года для сетевых организаций.</w:t>
      </w:r>
    </w:p>
    <w:p w:rsidR="007E4CBF" w:rsidRPr="007E4CBF" w:rsidRDefault="007E4CBF" w:rsidP="007E4CBF">
      <w:pPr>
        <w:ind w:firstLine="709"/>
        <w:jc w:val="both"/>
        <w:rPr>
          <w:snapToGrid w:val="0"/>
          <w:sz w:val="24"/>
          <w:szCs w:val="24"/>
        </w:rPr>
      </w:pPr>
    </w:p>
    <w:p w:rsidR="007E4CBF" w:rsidRPr="007E4CBF" w:rsidRDefault="007E4CBF" w:rsidP="007E4CBF">
      <w:pPr>
        <w:ind w:firstLine="709"/>
        <w:jc w:val="both"/>
        <w:rPr>
          <w:snapToGrid w:val="0"/>
          <w:sz w:val="24"/>
          <w:szCs w:val="24"/>
        </w:rPr>
      </w:pPr>
      <w:r w:rsidRPr="007E4CBF">
        <w:rPr>
          <w:snapToGrid w:val="0"/>
          <w:sz w:val="24"/>
          <w:szCs w:val="24"/>
        </w:rPr>
        <w:t xml:space="preserve">Маркелова И.Е. – начальник отдела регулирования тарифов на электрическую энергию </w:t>
      </w:r>
      <w:proofErr w:type="gramStart"/>
      <w:r w:rsidRPr="007E4CBF">
        <w:rPr>
          <w:snapToGrid w:val="0"/>
          <w:sz w:val="24"/>
          <w:szCs w:val="24"/>
        </w:rPr>
        <w:t>департамента регулирования тарифов организаций коммунального комплекса</w:t>
      </w:r>
      <w:proofErr w:type="gramEnd"/>
      <w:r w:rsidRPr="007E4CBF">
        <w:rPr>
          <w:snapToGrid w:val="0"/>
          <w:sz w:val="24"/>
          <w:szCs w:val="24"/>
        </w:rPr>
        <w:t xml:space="preserve"> и электрической энергии ЛенРТК пояснила, что приказом ФАС предписан пересмотр сбытовых надбавок только для группы «прочие потребители» и ранее установленные сбытовые надбавки для сетевых организаций ООО «РКС-</w:t>
      </w:r>
      <w:proofErr w:type="spellStart"/>
      <w:r w:rsidRPr="007E4CBF">
        <w:rPr>
          <w:snapToGrid w:val="0"/>
          <w:sz w:val="24"/>
          <w:szCs w:val="24"/>
        </w:rPr>
        <w:t>энерго</w:t>
      </w:r>
      <w:proofErr w:type="spellEnd"/>
      <w:r w:rsidRPr="007E4CBF">
        <w:rPr>
          <w:snapToGrid w:val="0"/>
          <w:sz w:val="24"/>
          <w:szCs w:val="24"/>
        </w:rPr>
        <w:t>» не оспаривались.</w:t>
      </w:r>
    </w:p>
    <w:p w:rsidR="007E4CBF" w:rsidRDefault="007E4CBF" w:rsidP="007E4CBF">
      <w:pPr>
        <w:ind w:firstLine="709"/>
        <w:jc w:val="both"/>
        <w:rPr>
          <w:b/>
          <w:snapToGrid w:val="0"/>
          <w:sz w:val="24"/>
          <w:szCs w:val="24"/>
        </w:rPr>
      </w:pPr>
    </w:p>
    <w:p w:rsidR="007E4CBF" w:rsidRDefault="007E4CBF" w:rsidP="007E4CBF">
      <w:pPr>
        <w:ind w:firstLine="709"/>
        <w:jc w:val="both"/>
        <w:rPr>
          <w:b/>
          <w:snapToGrid w:val="0"/>
          <w:sz w:val="24"/>
          <w:szCs w:val="24"/>
        </w:rPr>
      </w:pPr>
    </w:p>
    <w:p w:rsidR="007E4CBF" w:rsidRPr="007E4CBF" w:rsidRDefault="007E4CBF" w:rsidP="007E4CBF">
      <w:pPr>
        <w:ind w:firstLine="709"/>
        <w:jc w:val="both"/>
        <w:rPr>
          <w:b/>
          <w:snapToGrid w:val="0"/>
          <w:sz w:val="24"/>
          <w:szCs w:val="24"/>
        </w:rPr>
      </w:pPr>
    </w:p>
    <w:p w:rsidR="007E4CBF" w:rsidRPr="007E4CBF" w:rsidRDefault="007E4CBF" w:rsidP="007E4CBF">
      <w:pPr>
        <w:ind w:firstLine="709"/>
        <w:jc w:val="both"/>
        <w:rPr>
          <w:b/>
          <w:snapToGrid w:val="0"/>
          <w:sz w:val="24"/>
          <w:szCs w:val="24"/>
        </w:rPr>
      </w:pPr>
      <w:r w:rsidRPr="007E4CBF">
        <w:rPr>
          <w:b/>
          <w:snapToGrid w:val="0"/>
          <w:sz w:val="24"/>
          <w:szCs w:val="24"/>
        </w:rPr>
        <w:lastRenderedPageBreak/>
        <w:t>Правление приняло решение:</w:t>
      </w:r>
    </w:p>
    <w:p w:rsidR="007E4CBF" w:rsidRPr="007E4CBF" w:rsidRDefault="007E4CBF" w:rsidP="007E4CBF">
      <w:pPr>
        <w:ind w:firstLine="708"/>
        <w:jc w:val="both"/>
        <w:rPr>
          <w:sz w:val="24"/>
          <w:szCs w:val="24"/>
        </w:rPr>
      </w:pPr>
      <w:r w:rsidRPr="007E4CBF">
        <w:rPr>
          <w:sz w:val="24"/>
          <w:szCs w:val="24"/>
        </w:rPr>
        <w:t xml:space="preserve">1. </w:t>
      </w:r>
      <w:proofErr w:type="gramStart"/>
      <w:r w:rsidRPr="007E4CBF">
        <w:rPr>
          <w:sz w:val="24"/>
          <w:szCs w:val="24"/>
        </w:rPr>
        <w:t>Внести следующие изменения в Приложение к приказу комитета по тарифам и ценовой политике Ленинградской области от 27 декабря 2017 года № 656-п «Об установлении сбытовых надбавок гарантирующих поставщиков электрической энергии, поставляющих электрическую энергию (мощность) на розничном рынке на территории Ленинградской области в 2018 году» в части установления сбытовых надбавок для прочих потребителей гарантирующему поставщику электрической энергии ООО «РКС-</w:t>
      </w:r>
      <w:proofErr w:type="spellStart"/>
      <w:r w:rsidRPr="007E4CBF">
        <w:rPr>
          <w:sz w:val="24"/>
          <w:szCs w:val="24"/>
        </w:rPr>
        <w:t>энерго</w:t>
      </w:r>
      <w:proofErr w:type="spellEnd"/>
      <w:r w:rsidRPr="007E4CBF">
        <w:rPr>
          <w:sz w:val="24"/>
          <w:szCs w:val="24"/>
        </w:rPr>
        <w:t>» заменив текст</w:t>
      </w:r>
      <w:proofErr w:type="gramEnd"/>
    </w:p>
    <w:p w:rsidR="007E4CBF" w:rsidRPr="007E4CBF" w:rsidRDefault="007E4CBF" w:rsidP="007E4CBF">
      <w:pPr>
        <w:jc w:val="both"/>
        <w:rPr>
          <w:sz w:val="24"/>
          <w:szCs w:val="24"/>
        </w:rPr>
      </w:pPr>
      <w:r w:rsidRPr="007E4CBF">
        <w:rPr>
          <w:sz w:val="24"/>
          <w:szCs w:val="24"/>
        </w:rPr>
        <w:t>«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2"/>
        <w:gridCol w:w="4478"/>
        <w:gridCol w:w="2041"/>
        <w:gridCol w:w="1135"/>
      </w:tblGrid>
      <w:tr w:rsidR="007E4CBF" w:rsidRPr="007E4CBF" w:rsidTr="000F643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r w:rsidRPr="007E4CBF">
              <w:t xml:space="preserve">2 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r w:rsidRPr="007E4CBF">
              <w:t>Общество с ограниченной ответственностью "РКС-</w:t>
            </w:r>
            <w:proofErr w:type="spellStart"/>
            <w:r w:rsidRPr="007E4CBF">
              <w:t>энерго</w:t>
            </w:r>
            <w:proofErr w:type="spellEnd"/>
            <w:r w:rsidRPr="007E4CBF">
              <w:t xml:space="preserve">"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E4CBF">
              <w:t>СНдо</w:t>
            </w:r>
            <w:proofErr w:type="spellEnd"/>
            <w:r w:rsidRPr="007E4CBF">
              <w:t xml:space="preserve"> 150 кВт = ДП x </w:t>
            </w:r>
            <w:proofErr w:type="spellStart"/>
            <w:r w:rsidRPr="007E4CBF">
              <w:t>Крег</w:t>
            </w:r>
            <w:proofErr w:type="spellEnd"/>
            <w:r w:rsidRPr="007E4CBF">
              <w:t xml:space="preserve"> x </w:t>
            </w:r>
            <w:proofErr w:type="spellStart"/>
            <w:r w:rsidRPr="007E4CBF">
              <w:t>Ц</w:t>
            </w:r>
            <w:proofErr w:type="gramStart"/>
            <w:r w:rsidRPr="007E4CBF">
              <w:t>э</w:t>
            </w:r>
            <w:proofErr w:type="spellEnd"/>
            <w:r w:rsidRPr="007E4CBF">
              <w:t>(</w:t>
            </w:r>
            <w:proofErr w:type="gramEnd"/>
            <w:r w:rsidRPr="007E4CBF">
              <w:t xml:space="preserve">м)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E4CBF">
              <w:t>СНменее</w:t>
            </w:r>
            <w:proofErr w:type="spellEnd"/>
            <w:r w:rsidRPr="007E4CBF">
              <w:t xml:space="preserve"> 670кВт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r w:rsidRPr="007E4CBF">
              <w:t xml:space="preserve">0,29738 </w:t>
            </w:r>
          </w:p>
        </w:tc>
      </w:tr>
      <w:tr w:rsidR="007E4CBF" w:rsidRPr="007E4CBF" w:rsidTr="000F64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E4CBF">
              <w:t>СНот</w:t>
            </w:r>
            <w:proofErr w:type="spellEnd"/>
            <w:r w:rsidRPr="007E4CBF">
              <w:t xml:space="preserve"> 150 до 670 кВт = ДП x </w:t>
            </w:r>
            <w:proofErr w:type="spellStart"/>
            <w:r w:rsidRPr="007E4CBF">
              <w:t>Крег</w:t>
            </w:r>
            <w:proofErr w:type="spellEnd"/>
            <w:r w:rsidRPr="007E4CBF">
              <w:t xml:space="preserve"> x </w:t>
            </w:r>
            <w:proofErr w:type="spellStart"/>
            <w:r w:rsidRPr="007E4CBF">
              <w:t>Ц</w:t>
            </w:r>
            <w:proofErr w:type="gramStart"/>
            <w:r w:rsidRPr="007E4CBF">
              <w:t>э</w:t>
            </w:r>
            <w:proofErr w:type="spellEnd"/>
            <w:r w:rsidRPr="007E4CBF">
              <w:t>(</w:t>
            </w:r>
            <w:proofErr w:type="gramEnd"/>
            <w:r w:rsidRPr="007E4CBF">
              <w:t xml:space="preserve">м) 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CBF" w:rsidRPr="007E4CBF" w:rsidTr="000F64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E4CBF">
              <w:t>СНот</w:t>
            </w:r>
            <w:proofErr w:type="spellEnd"/>
            <w:r w:rsidRPr="007E4CBF">
              <w:t xml:space="preserve"> 670 кВт до 10 МВт = ДП x </w:t>
            </w:r>
            <w:proofErr w:type="spellStart"/>
            <w:r w:rsidRPr="007E4CBF">
              <w:t>Крег</w:t>
            </w:r>
            <w:proofErr w:type="spellEnd"/>
            <w:r w:rsidRPr="007E4CBF">
              <w:t xml:space="preserve"> x </w:t>
            </w:r>
            <w:proofErr w:type="spellStart"/>
            <w:r w:rsidRPr="007E4CBF">
              <w:t>Ц</w:t>
            </w:r>
            <w:proofErr w:type="gramStart"/>
            <w:r w:rsidRPr="007E4CBF">
              <w:t>э</w:t>
            </w:r>
            <w:proofErr w:type="spellEnd"/>
            <w:r w:rsidRPr="007E4CBF">
              <w:t>(</w:t>
            </w:r>
            <w:proofErr w:type="gramEnd"/>
            <w:r w:rsidRPr="007E4CBF">
              <w:t xml:space="preserve">м)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E4CBF">
              <w:t>СНот</w:t>
            </w:r>
            <w:proofErr w:type="spellEnd"/>
            <w:r w:rsidRPr="007E4CBF">
              <w:t xml:space="preserve"> 670 кВт до 10 МВт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r w:rsidRPr="007E4CBF">
              <w:t xml:space="preserve">0,10913 </w:t>
            </w:r>
          </w:p>
        </w:tc>
      </w:tr>
      <w:tr w:rsidR="007E4CBF" w:rsidRPr="007E4CBF" w:rsidTr="000F64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E4CBF">
              <w:t>СНне</w:t>
            </w:r>
            <w:proofErr w:type="spellEnd"/>
            <w:r w:rsidRPr="007E4CBF">
              <w:t xml:space="preserve"> менее 10 МВт = ДП x </w:t>
            </w:r>
            <w:proofErr w:type="spellStart"/>
            <w:r w:rsidRPr="007E4CBF">
              <w:t>Крег</w:t>
            </w:r>
            <w:proofErr w:type="spellEnd"/>
            <w:r w:rsidRPr="007E4CBF">
              <w:t xml:space="preserve"> x </w:t>
            </w:r>
            <w:proofErr w:type="spellStart"/>
            <w:r w:rsidRPr="007E4CBF">
              <w:t>Ц</w:t>
            </w:r>
            <w:proofErr w:type="gramStart"/>
            <w:r w:rsidRPr="007E4CBF">
              <w:t>э</w:t>
            </w:r>
            <w:proofErr w:type="spellEnd"/>
            <w:r w:rsidRPr="007E4CBF">
              <w:t>(</w:t>
            </w:r>
            <w:proofErr w:type="gramEnd"/>
            <w:r w:rsidRPr="007E4CBF">
              <w:t xml:space="preserve">м)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E4CBF">
              <w:t>СНне</w:t>
            </w:r>
            <w:proofErr w:type="spellEnd"/>
            <w:r w:rsidRPr="007E4CBF">
              <w:t xml:space="preserve"> менее 10 МВт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r w:rsidRPr="007E4CBF">
              <w:t xml:space="preserve">0,10800 </w:t>
            </w:r>
          </w:p>
        </w:tc>
      </w:tr>
    </w:tbl>
    <w:p w:rsidR="007E4CBF" w:rsidRPr="007E4CBF" w:rsidRDefault="007E4CBF" w:rsidP="007E4CBF">
      <w:pPr>
        <w:ind w:firstLine="9356"/>
        <w:jc w:val="both"/>
        <w:rPr>
          <w:sz w:val="24"/>
          <w:szCs w:val="24"/>
        </w:rPr>
      </w:pPr>
      <w:r w:rsidRPr="007E4CBF">
        <w:rPr>
          <w:sz w:val="24"/>
          <w:szCs w:val="24"/>
        </w:rPr>
        <w:t xml:space="preserve">        »;</w:t>
      </w:r>
    </w:p>
    <w:p w:rsidR="007E4CBF" w:rsidRPr="007E4CBF" w:rsidRDefault="007E4CBF" w:rsidP="007E4CBF">
      <w:pPr>
        <w:ind w:firstLine="708"/>
        <w:jc w:val="both"/>
        <w:rPr>
          <w:sz w:val="24"/>
          <w:szCs w:val="24"/>
        </w:rPr>
      </w:pPr>
      <w:r w:rsidRPr="007E4CBF">
        <w:rPr>
          <w:sz w:val="24"/>
          <w:szCs w:val="24"/>
        </w:rPr>
        <w:t>Текстом следующего содержания</w:t>
      </w:r>
    </w:p>
    <w:p w:rsidR="007E4CBF" w:rsidRPr="007E4CBF" w:rsidRDefault="007E4CBF" w:rsidP="007E4CBF">
      <w:pPr>
        <w:jc w:val="both"/>
        <w:rPr>
          <w:sz w:val="24"/>
          <w:szCs w:val="24"/>
        </w:rPr>
      </w:pPr>
      <w:r w:rsidRPr="007E4CBF">
        <w:rPr>
          <w:sz w:val="24"/>
          <w:szCs w:val="24"/>
        </w:rPr>
        <w:t xml:space="preserve">« 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00"/>
        <w:gridCol w:w="4620"/>
        <w:gridCol w:w="2041"/>
        <w:gridCol w:w="1135"/>
      </w:tblGrid>
      <w:tr w:rsidR="007E4CBF" w:rsidRPr="007E4CBF" w:rsidTr="000F643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r w:rsidRPr="007E4CBF">
              <w:t xml:space="preserve">2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r w:rsidRPr="007E4CBF">
              <w:t>Общество с ограниченной ответственностью "РКС-</w:t>
            </w:r>
            <w:proofErr w:type="spellStart"/>
            <w:r w:rsidRPr="007E4CBF">
              <w:t>энерго</w:t>
            </w:r>
            <w:proofErr w:type="spellEnd"/>
            <w:r w:rsidRPr="007E4CBF">
              <w:t xml:space="preserve">"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E4CBF">
              <w:t>СНдо</w:t>
            </w:r>
            <w:proofErr w:type="spellEnd"/>
            <w:r w:rsidRPr="007E4CBF">
              <w:t xml:space="preserve"> 150 кВт = ДП x </w:t>
            </w:r>
            <w:proofErr w:type="spellStart"/>
            <w:r w:rsidRPr="007E4CBF">
              <w:t>Крег</w:t>
            </w:r>
            <w:proofErr w:type="spellEnd"/>
            <w:r w:rsidRPr="007E4CBF">
              <w:t xml:space="preserve"> x </w:t>
            </w:r>
            <w:proofErr w:type="spellStart"/>
            <w:r w:rsidRPr="007E4CBF">
              <w:t>Ц</w:t>
            </w:r>
            <w:proofErr w:type="gramStart"/>
            <w:r w:rsidRPr="007E4CBF">
              <w:t>э</w:t>
            </w:r>
            <w:proofErr w:type="spellEnd"/>
            <w:r w:rsidRPr="007E4CBF">
              <w:t>(</w:t>
            </w:r>
            <w:proofErr w:type="gramEnd"/>
            <w:r w:rsidRPr="007E4CBF">
              <w:t xml:space="preserve">м)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E4CBF">
              <w:t>СНменее</w:t>
            </w:r>
            <w:proofErr w:type="spellEnd"/>
            <w:r w:rsidRPr="007E4CBF">
              <w:t xml:space="preserve"> 670кВт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r w:rsidRPr="007E4CBF">
              <w:t>0,14339</w:t>
            </w:r>
          </w:p>
        </w:tc>
      </w:tr>
      <w:tr w:rsidR="007E4CBF" w:rsidRPr="007E4CBF" w:rsidTr="000F64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E4CBF">
              <w:t>СНот</w:t>
            </w:r>
            <w:proofErr w:type="spellEnd"/>
            <w:r w:rsidRPr="007E4CBF">
              <w:t xml:space="preserve"> 150 до 670 кВт = ДП x </w:t>
            </w:r>
            <w:proofErr w:type="spellStart"/>
            <w:r w:rsidRPr="007E4CBF">
              <w:t>Крег</w:t>
            </w:r>
            <w:proofErr w:type="spellEnd"/>
            <w:r w:rsidRPr="007E4CBF">
              <w:t xml:space="preserve"> x </w:t>
            </w:r>
            <w:proofErr w:type="spellStart"/>
            <w:r w:rsidRPr="007E4CBF">
              <w:t>Ц</w:t>
            </w:r>
            <w:proofErr w:type="gramStart"/>
            <w:r w:rsidRPr="007E4CBF">
              <w:t>э</w:t>
            </w:r>
            <w:proofErr w:type="spellEnd"/>
            <w:r w:rsidRPr="007E4CBF">
              <w:t>(</w:t>
            </w:r>
            <w:proofErr w:type="gramEnd"/>
            <w:r w:rsidRPr="007E4CBF">
              <w:t xml:space="preserve">м) 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CBF" w:rsidRPr="007E4CBF" w:rsidTr="000F64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E4CBF">
              <w:t>СНот</w:t>
            </w:r>
            <w:proofErr w:type="spellEnd"/>
            <w:r w:rsidRPr="007E4CBF">
              <w:t xml:space="preserve"> 670 кВт до 10 МВт = ДП x </w:t>
            </w:r>
            <w:proofErr w:type="spellStart"/>
            <w:r w:rsidRPr="007E4CBF">
              <w:t>Крег</w:t>
            </w:r>
            <w:proofErr w:type="spellEnd"/>
            <w:r w:rsidRPr="007E4CBF">
              <w:t xml:space="preserve"> x </w:t>
            </w:r>
            <w:proofErr w:type="spellStart"/>
            <w:r w:rsidRPr="007E4CBF">
              <w:t>Ц</w:t>
            </w:r>
            <w:proofErr w:type="gramStart"/>
            <w:r w:rsidRPr="007E4CBF">
              <w:t>э</w:t>
            </w:r>
            <w:proofErr w:type="spellEnd"/>
            <w:r w:rsidRPr="007E4CBF">
              <w:t>(</w:t>
            </w:r>
            <w:proofErr w:type="gramEnd"/>
            <w:r w:rsidRPr="007E4CBF">
              <w:t xml:space="preserve">м)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E4CBF">
              <w:t>СНот</w:t>
            </w:r>
            <w:proofErr w:type="spellEnd"/>
            <w:r w:rsidRPr="007E4CBF">
              <w:t xml:space="preserve"> 670 кВт до 10 МВт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r w:rsidRPr="007E4CBF">
              <w:t>0,01725</w:t>
            </w:r>
          </w:p>
        </w:tc>
      </w:tr>
      <w:tr w:rsidR="007E4CBF" w:rsidRPr="007E4CBF" w:rsidTr="000F64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E4CBF">
              <w:t>СНне</w:t>
            </w:r>
            <w:proofErr w:type="spellEnd"/>
            <w:r w:rsidRPr="007E4CBF">
              <w:t xml:space="preserve"> менее 10 МВт = ДП x </w:t>
            </w:r>
            <w:proofErr w:type="spellStart"/>
            <w:r w:rsidRPr="007E4CBF">
              <w:t>Крег</w:t>
            </w:r>
            <w:proofErr w:type="spellEnd"/>
            <w:r w:rsidRPr="007E4CBF">
              <w:t xml:space="preserve"> x </w:t>
            </w:r>
            <w:proofErr w:type="spellStart"/>
            <w:r w:rsidRPr="007E4CBF">
              <w:t>Ц</w:t>
            </w:r>
            <w:proofErr w:type="gramStart"/>
            <w:r w:rsidRPr="007E4CBF">
              <w:t>э</w:t>
            </w:r>
            <w:proofErr w:type="spellEnd"/>
            <w:r w:rsidRPr="007E4CBF">
              <w:t>(</w:t>
            </w:r>
            <w:proofErr w:type="gramEnd"/>
            <w:r w:rsidRPr="007E4CBF">
              <w:t xml:space="preserve">м)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E4CBF">
              <w:t>СНне</w:t>
            </w:r>
            <w:proofErr w:type="spellEnd"/>
            <w:r w:rsidRPr="007E4CBF">
              <w:t xml:space="preserve"> менее 10 МВт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BF" w:rsidRPr="007E4CBF" w:rsidRDefault="007E4CBF" w:rsidP="007E4CBF">
            <w:pPr>
              <w:autoSpaceDE w:val="0"/>
              <w:autoSpaceDN w:val="0"/>
              <w:adjustRightInd w:val="0"/>
              <w:jc w:val="center"/>
            </w:pPr>
            <w:r w:rsidRPr="007E4CBF">
              <w:t>0,05054</w:t>
            </w:r>
          </w:p>
        </w:tc>
      </w:tr>
    </w:tbl>
    <w:p w:rsidR="007E4CBF" w:rsidRPr="007E4CBF" w:rsidRDefault="007E4CBF" w:rsidP="007E4CBF">
      <w:pPr>
        <w:ind w:firstLine="708"/>
        <w:jc w:val="both"/>
        <w:rPr>
          <w:sz w:val="24"/>
          <w:szCs w:val="24"/>
        </w:rPr>
      </w:pPr>
      <w:r w:rsidRPr="007E4C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».</w:t>
      </w:r>
    </w:p>
    <w:p w:rsidR="007E4CBF" w:rsidRPr="007E4CBF" w:rsidRDefault="007E4CBF" w:rsidP="007E4CBF">
      <w:pPr>
        <w:ind w:firstLine="709"/>
        <w:jc w:val="both"/>
        <w:rPr>
          <w:snapToGrid w:val="0"/>
          <w:sz w:val="24"/>
          <w:szCs w:val="24"/>
        </w:rPr>
      </w:pPr>
    </w:p>
    <w:p w:rsidR="007E4CBF" w:rsidRPr="007E4CBF" w:rsidRDefault="007E4CBF" w:rsidP="007E4CBF">
      <w:pPr>
        <w:ind w:firstLine="709"/>
        <w:jc w:val="both"/>
        <w:rPr>
          <w:snapToGrid w:val="0"/>
          <w:sz w:val="24"/>
          <w:szCs w:val="24"/>
        </w:rPr>
      </w:pPr>
    </w:p>
    <w:p w:rsidR="007E4CBF" w:rsidRPr="007E4CBF" w:rsidRDefault="007E4CBF" w:rsidP="007E4CBF">
      <w:pPr>
        <w:ind w:right="-144"/>
        <w:jc w:val="center"/>
        <w:rPr>
          <w:b/>
          <w:sz w:val="24"/>
          <w:szCs w:val="24"/>
        </w:rPr>
      </w:pPr>
      <w:r w:rsidRPr="007E4CBF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032F19" w:rsidRDefault="00032F19" w:rsidP="007057F1">
      <w:pPr>
        <w:ind w:right="-144" w:firstLine="567"/>
        <w:jc w:val="both"/>
        <w:rPr>
          <w:sz w:val="24"/>
          <w:szCs w:val="24"/>
        </w:rPr>
      </w:pPr>
    </w:p>
    <w:p w:rsidR="00032F19" w:rsidRPr="009F7D64" w:rsidRDefault="00032F19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="007E4CB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7E4CB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E4C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</w:t>
      </w:r>
      <w:r w:rsidR="007E4CBF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E4C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7E4CBF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032F19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32F19"/>
    <w:rsid w:val="0015227D"/>
    <w:rsid w:val="001620E2"/>
    <w:rsid w:val="002627EB"/>
    <w:rsid w:val="003B6B87"/>
    <w:rsid w:val="003C3D4D"/>
    <w:rsid w:val="005A40CD"/>
    <w:rsid w:val="007057F1"/>
    <w:rsid w:val="007244AB"/>
    <w:rsid w:val="00742BBC"/>
    <w:rsid w:val="007753ED"/>
    <w:rsid w:val="007E4CBF"/>
    <w:rsid w:val="0084613E"/>
    <w:rsid w:val="00894DB5"/>
    <w:rsid w:val="00932E36"/>
    <w:rsid w:val="009A63CA"/>
    <w:rsid w:val="00A34C6B"/>
    <w:rsid w:val="00BD37E4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20</cp:revision>
  <cp:lastPrinted>2018-07-10T10:51:00Z</cp:lastPrinted>
  <dcterms:created xsi:type="dcterms:W3CDTF">2014-10-27T07:45:00Z</dcterms:created>
  <dcterms:modified xsi:type="dcterms:W3CDTF">2018-07-10T12:05:00Z</dcterms:modified>
</cp:coreProperties>
</file>